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01" w:rsidRDefault="00095127" w:rsidP="00095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127">
        <w:rPr>
          <w:rFonts w:ascii="Times New Roman" w:hAnsi="Times New Roman" w:cs="Times New Roman"/>
          <w:b/>
          <w:sz w:val="32"/>
          <w:szCs w:val="32"/>
        </w:rPr>
        <w:t>A MESSAGE FOR OUR TROUBLED TIMES</w:t>
      </w:r>
    </w:p>
    <w:p w:rsidR="00095127" w:rsidRDefault="00095127" w:rsidP="0009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Harmony M.B.C., July 12, 2020</w:t>
      </w:r>
    </w:p>
    <w:p w:rsidR="00095127" w:rsidRDefault="00095127" w:rsidP="0009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P. Myers</w:t>
      </w:r>
    </w:p>
    <w:p w:rsidR="00095127" w:rsidRPr="00095127" w:rsidRDefault="00095127" w:rsidP="0009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D2" w:rsidRPr="00662239" w:rsidRDefault="002B77A3" w:rsidP="00095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62239" w:rsidRPr="00662239">
        <w:rPr>
          <w:rFonts w:ascii="Times New Roman" w:hAnsi="Times New Roman" w:cs="Times New Roman"/>
          <w:b/>
          <w:sz w:val="28"/>
          <w:szCs w:val="28"/>
        </w:rPr>
        <w:t>THE TROUBLE THAT THE WORLD IS IN</w:t>
      </w:r>
    </w:p>
    <w:p w:rsidR="004722D2" w:rsidRDefault="00662239" w:rsidP="0009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bCs/>
          <w:sz w:val="28"/>
          <w:szCs w:val="28"/>
        </w:rPr>
        <w:t>Isaiah</w:t>
      </w:r>
      <w:r w:rsidR="004722D2" w:rsidRPr="00662239">
        <w:rPr>
          <w:rFonts w:ascii="Times New Roman" w:hAnsi="Times New Roman" w:cs="Times New Roman"/>
          <w:b/>
          <w:bCs/>
          <w:sz w:val="28"/>
          <w:szCs w:val="28"/>
        </w:rPr>
        <w:t xml:space="preserve"> 13:11</w:t>
      </w:r>
      <w:r w:rsidR="004722D2" w:rsidRPr="00662239">
        <w:rPr>
          <w:rFonts w:ascii="Times New Roman" w:hAnsi="Times New Roman" w:cs="Times New Roman"/>
          <w:sz w:val="28"/>
          <w:szCs w:val="28"/>
        </w:rPr>
        <w:t xml:space="preserve">  And I will punish the world for </w:t>
      </w:r>
      <w:r w:rsidR="004722D2" w:rsidRPr="00662239">
        <w:rPr>
          <w:rFonts w:ascii="Times New Roman" w:hAnsi="Times New Roman" w:cs="Times New Roman"/>
          <w:i/>
          <w:iCs/>
          <w:sz w:val="28"/>
          <w:szCs w:val="28"/>
        </w:rPr>
        <w:t>their</w:t>
      </w:r>
      <w:r w:rsidR="004722D2" w:rsidRPr="00662239">
        <w:rPr>
          <w:rFonts w:ascii="Times New Roman" w:hAnsi="Times New Roman" w:cs="Times New Roman"/>
          <w:sz w:val="28"/>
          <w:szCs w:val="28"/>
        </w:rPr>
        <w:t xml:space="preserve"> evil, and the wicked for their iniquity; and I will cause the </w:t>
      </w:r>
      <w:proofErr w:type="spellStart"/>
      <w:r w:rsidR="004722D2" w:rsidRPr="00662239">
        <w:rPr>
          <w:rFonts w:ascii="Times New Roman" w:hAnsi="Times New Roman" w:cs="Times New Roman"/>
          <w:sz w:val="28"/>
          <w:szCs w:val="28"/>
        </w:rPr>
        <w:t>arrogancy</w:t>
      </w:r>
      <w:proofErr w:type="spellEnd"/>
      <w:r w:rsidR="004722D2" w:rsidRPr="00662239">
        <w:rPr>
          <w:rFonts w:ascii="Times New Roman" w:hAnsi="Times New Roman" w:cs="Times New Roman"/>
          <w:sz w:val="28"/>
          <w:szCs w:val="28"/>
        </w:rPr>
        <w:t xml:space="preserve"> of the proud to cease, and will lay low the haughtiness of the terrible. </w:t>
      </w:r>
    </w:p>
    <w:p w:rsidR="00095127" w:rsidRDefault="00095127" w:rsidP="0016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AA">
        <w:rPr>
          <w:rFonts w:ascii="Times New Roman" w:hAnsi="Times New Roman" w:cs="Times New Roman"/>
          <w:sz w:val="28"/>
          <w:szCs w:val="28"/>
        </w:rPr>
        <w:t xml:space="preserve">I want to begin commenting on this verse by saying that I understand clearly the context of the verse as it related to </w:t>
      </w:r>
      <w:r w:rsidR="001624AA" w:rsidRPr="001624AA">
        <w:rPr>
          <w:rFonts w:ascii="Times New Roman" w:hAnsi="Times New Roman" w:cs="Times New Roman"/>
          <w:sz w:val="28"/>
          <w:szCs w:val="28"/>
        </w:rPr>
        <w:t xml:space="preserve">the Babylonian Empire of the time, but as with other prophesies by Isaiah, there can be other actions of God that are larger than just his dealings with one nation.  I believe we have such a verse here and I believe we may take the liberty to use it just the way it is written.  Taking it that way, it can...and I believe does apply to other periods of mans sojourn here on earth.  I believe we are seeing a fulfillment of this threat from God right now.  </w:t>
      </w:r>
    </w:p>
    <w:p w:rsidR="00D26023" w:rsidRPr="00D26023" w:rsidRDefault="00D26023" w:rsidP="00D2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023">
        <w:rPr>
          <w:rFonts w:ascii="Times New Roman" w:hAnsi="Times New Roman" w:cs="Times New Roman"/>
          <w:b/>
          <w:bCs/>
          <w:sz w:val="28"/>
          <w:szCs w:val="28"/>
        </w:rPr>
        <w:t>Psalms 66:7</w:t>
      </w:r>
      <w:r w:rsidRPr="00D26023">
        <w:rPr>
          <w:rFonts w:ascii="Times New Roman" w:hAnsi="Times New Roman" w:cs="Times New Roman"/>
          <w:sz w:val="28"/>
          <w:szCs w:val="28"/>
        </w:rPr>
        <w:t xml:space="preserve">  He </w:t>
      </w:r>
      <w:proofErr w:type="spellStart"/>
      <w:r w:rsidRPr="00D26023">
        <w:rPr>
          <w:rFonts w:ascii="Times New Roman" w:hAnsi="Times New Roman" w:cs="Times New Roman"/>
          <w:sz w:val="28"/>
          <w:szCs w:val="28"/>
        </w:rPr>
        <w:t>ruleth</w:t>
      </w:r>
      <w:proofErr w:type="spellEnd"/>
      <w:r w:rsidRPr="00D26023">
        <w:rPr>
          <w:rFonts w:ascii="Times New Roman" w:hAnsi="Times New Roman" w:cs="Times New Roman"/>
          <w:sz w:val="28"/>
          <w:szCs w:val="28"/>
        </w:rPr>
        <w:t xml:space="preserve"> by his power for ever; his eyes behold the nations: let not the rebellious exalt themselves. Selah. </w:t>
      </w:r>
    </w:p>
    <w:p w:rsidR="00662239" w:rsidRDefault="00662239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39" w:rsidRPr="00662239" w:rsidRDefault="002B77A3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62239" w:rsidRPr="00662239">
        <w:rPr>
          <w:rFonts w:ascii="Times New Roman" w:hAnsi="Times New Roman" w:cs="Times New Roman"/>
          <w:b/>
          <w:sz w:val="28"/>
          <w:szCs w:val="28"/>
        </w:rPr>
        <w:t xml:space="preserve">THE RIGHT </w:t>
      </w:r>
      <w:r w:rsidR="00095127">
        <w:rPr>
          <w:rFonts w:ascii="Times New Roman" w:hAnsi="Times New Roman" w:cs="Times New Roman"/>
          <w:b/>
          <w:sz w:val="28"/>
          <w:szCs w:val="28"/>
        </w:rPr>
        <w:t xml:space="preserve">AND POWER </w:t>
      </w:r>
      <w:r w:rsidR="00662239" w:rsidRPr="00662239">
        <w:rPr>
          <w:rFonts w:ascii="Times New Roman" w:hAnsi="Times New Roman" w:cs="Times New Roman"/>
          <w:b/>
          <w:sz w:val="28"/>
          <w:szCs w:val="28"/>
        </w:rPr>
        <w:t>OF GOD TO DEAL WITH THE WORLD</w:t>
      </w:r>
    </w:p>
    <w:p w:rsidR="00662239" w:rsidRPr="001624AA" w:rsidRDefault="00662239" w:rsidP="0016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AA">
        <w:rPr>
          <w:rFonts w:ascii="Times New Roman" w:hAnsi="Times New Roman" w:cs="Times New Roman"/>
          <w:b/>
          <w:sz w:val="28"/>
          <w:szCs w:val="28"/>
        </w:rPr>
        <w:t>Isaiah 46:9</w:t>
      </w:r>
      <w:r w:rsidRPr="001624AA">
        <w:rPr>
          <w:rFonts w:ascii="Times New Roman" w:hAnsi="Times New Roman" w:cs="Times New Roman"/>
          <w:sz w:val="28"/>
          <w:szCs w:val="28"/>
        </w:rPr>
        <w:t xml:space="preserve">  Remember the former things of old: for I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am</w:t>
      </w:r>
      <w:r w:rsidRPr="001624AA">
        <w:rPr>
          <w:rFonts w:ascii="Times New Roman" w:hAnsi="Times New Roman" w:cs="Times New Roman"/>
          <w:sz w:val="28"/>
          <w:szCs w:val="28"/>
        </w:rPr>
        <w:t xml:space="preserve"> God, and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there is</w:t>
      </w:r>
      <w:r w:rsidRPr="001624AA">
        <w:rPr>
          <w:rFonts w:ascii="Times New Roman" w:hAnsi="Times New Roman" w:cs="Times New Roman"/>
          <w:sz w:val="28"/>
          <w:szCs w:val="28"/>
        </w:rPr>
        <w:t xml:space="preserve"> none else;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I am</w:t>
      </w:r>
      <w:r w:rsidRPr="001624AA">
        <w:rPr>
          <w:rFonts w:ascii="Times New Roman" w:hAnsi="Times New Roman" w:cs="Times New Roman"/>
          <w:sz w:val="28"/>
          <w:szCs w:val="28"/>
        </w:rPr>
        <w:t xml:space="preserve"> God, and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there is</w:t>
      </w:r>
      <w:r w:rsidRPr="001624AA">
        <w:rPr>
          <w:rFonts w:ascii="Times New Roman" w:hAnsi="Times New Roman" w:cs="Times New Roman"/>
          <w:sz w:val="28"/>
          <w:szCs w:val="28"/>
        </w:rPr>
        <w:t xml:space="preserve"> none like me,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sz w:val="28"/>
          <w:szCs w:val="28"/>
        </w:rPr>
        <w:t>Isaiah 46:10</w:t>
      </w:r>
      <w:r w:rsidRPr="00662239">
        <w:rPr>
          <w:rFonts w:ascii="Times New Roman" w:hAnsi="Times New Roman" w:cs="Times New Roman"/>
          <w:sz w:val="28"/>
          <w:szCs w:val="28"/>
        </w:rPr>
        <w:t xml:space="preserve">  Declaring the end from the beginning, and from ancient times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the things</w:t>
      </w:r>
      <w:r w:rsidRPr="00662239">
        <w:rPr>
          <w:rFonts w:ascii="Times New Roman" w:hAnsi="Times New Roman" w:cs="Times New Roman"/>
          <w:sz w:val="28"/>
          <w:szCs w:val="28"/>
        </w:rPr>
        <w:t xml:space="preserve"> that are not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yet</w:t>
      </w:r>
      <w:r w:rsidRPr="00662239">
        <w:rPr>
          <w:rFonts w:ascii="Times New Roman" w:hAnsi="Times New Roman" w:cs="Times New Roman"/>
          <w:sz w:val="28"/>
          <w:szCs w:val="28"/>
        </w:rPr>
        <w:t xml:space="preserve"> done, saying, My counsel shall stand, and I will do all my pleasure: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bCs/>
          <w:sz w:val="28"/>
          <w:szCs w:val="28"/>
        </w:rPr>
        <w:t>Isaiah 46:11</w:t>
      </w:r>
      <w:r w:rsidRPr="00662239">
        <w:rPr>
          <w:rFonts w:ascii="Times New Roman" w:hAnsi="Times New Roman" w:cs="Times New Roman"/>
          <w:sz w:val="28"/>
          <w:szCs w:val="28"/>
        </w:rPr>
        <w:t xml:space="preserve">  Calling a ravenous bird from the east, the man that </w:t>
      </w:r>
      <w:proofErr w:type="spellStart"/>
      <w:r w:rsidRPr="00662239">
        <w:rPr>
          <w:rFonts w:ascii="Times New Roman" w:hAnsi="Times New Roman" w:cs="Times New Roman"/>
          <w:sz w:val="28"/>
          <w:szCs w:val="28"/>
        </w:rPr>
        <w:t>executeth</w:t>
      </w:r>
      <w:proofErr w:type="spellEnd"/>
      <w:r w:rsidRPr="00662239">
        <w:rPr>
          <w:rFonts w:ascii="Times New Roman" w:hAnsi="Times New Roman" w:cs="Times New Roman"/>
          <w:sz w:val="28"/>
          <w:szCs w:val="28"/>
        </w:rPr>
        <w:t xml:space="preserve"> my counsel from a far country: yea, I have spoken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it,</w:t>
      </w:r>
      <w:r w:rsidRPr="00662239">
        <w:rPr>
          <w:rFonts w:ascii="Times New Roman" w:hAnsi="Times New Roman" w:cs="Times New Roman"/>
          <w:sz w:val="28"/>
          <w:szCs w:val="28"/>
        </w:rPr>
        <w:t xml:space="preserve"> I will also bring it to pass; I have purposed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it,</w:t>
      </w:r>
      <w:r w:rsidRPr="00662239">
        <w:rPr>
          <w:rFonts w:ascii="Times New Roman" w:hAnsi="Times New Roman" w:cs="Times New Roman"/>
          <w:sz w:val="28"/>
          <w:szCs w:val="28"/>
        </w:rPr>
        <w:t xml:space="preserve"> I will also do it. </w:t>
      </w:r>
    </w:p>
    <w:p w:rsidR="00662239" w:rsidRDefault="00662239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239" w:rsidRDefault="002B77A3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62239">
        <w:rPr>
          <w:rFonts w:ascii="Times New Roman" w:hAnsi="Times New Roman" w:cs="Times New Roman"/>
          <w:b/>
          <w:sz w:val="28"/>
          <w:szCs w:val="28"/>
        </w:rPr>
        <w:t>THE SOLUTION FOR THE WORLD</w:t>
      </w:r>
    </w:p>
    <w:p w:rsidR="00662239" w:rsidRPr="001624AA" w:rsidRDefault="00662239" w:rsidP="0016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AA">
        <w:rPr>
          <w:rFonts w:ascii="Times New Roman" w:hAnsi="Times New Roman" w:cs="Times New Roman"/>
          <w:b/>
          <w:sz w:val="28"/>
          <w:szCs w:val="28"/>
        </w:rPr>
        <w:t>Isaiah 46:12</w:t>
      </w:r>
      <w:r w:rsidRPr="001624AA">
        <w:rPr>
          <w:rFonts w:ascii="Times New Roman" w:hAnsi="Times New Roman" w:cs="Times New Roman"/>
          <w:sz w:val="28"/>
          <w:szCs w:val="28"/>
        </w:rPr>
        <w:t xml:space="preserve">  Hearken unto me, ye stouthearted, that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are</w:t>
      </w:r>
      <w:r w:rsidRPr="001624AA">
        <w:rPr>
          <w:rFonts w:ascii="Times New Roman" w:hAnsi="Times New Roman" w:cs="Times New Roman"/>
          <w:sz w:val="28"/>
          <w:szCs w:val="28"/>
        </w:rPr>
        <w:t xml:space="preserve"> far from righteousness: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sz w:val="28"/>
          <w:szCs w:val="28"/>
        </w:rPr>
        <w:t>Isaiah 46:13</w:t>
      </w:r>
      <w:r w:rsidRPr="00662239">
        <w:rPr>
          <w:rFonts w:ascii="Times New Roman" w:hAnsi="Times New Roman" w:cs="Times New Roman"/>
          <w:sz w:val="28"/>
          <w:szCs w:val="28"/>
        </w:rPr>
        <w:t xml:space="preserve">  I bring near my righteousness; it shall not be far off, and my salvation shall not tarry: and I will place salvation in Zion for Israel my glory. </w:t>
      </w:r>
    </w:p>
    <w:p w:rsidR="00662239" w:rsidRDefault="00662239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27" w:rsidRPr="00095127" w:rsidRDefault="002B77A3" w:rsidP="00662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095127" w:rsidRPr="00095127">
        <w:rPr>
          <w:rFonts w:ascii="Times New Roman" w:hAnsi="Times New Roman" w:cs="Times New Roman"/>
          <w:b/>
          <w:sz w:val="28"/>
          <w:szCs w:val="28"/>
        </w:rPr>
        <w:t xml:space="preserve">THE ABSOLUTE INTENT OF GOD FOR HIS PEOPLE DESPITE THE </w:t>
      </w:r>
      <w:r>
        <w:rPr>
          <w:rFonts w:ascii="Times New Roman" w:hAnsi="Times New Roman" w:cs="Times New Roman"/>
          <w:b/>
          <w:sz w:val="28"/>
          <w:szCs w:val="28"/>
        </w:rPr>
        <w:t xml:space="preserve">CHAOS PRESENT AND DESPITE </w:t>
      </w:r>
      <w:r w:rsidR="00095127" w:rsidRPr="00095127">
        <w:rPr>
          <w:rFonts w:ascii="Times New Roman" w:hAnsi="Times New Roman" w:cs="Times New Roman"/>
          <w:b/>
          <w:sz w:val="28"/>
          <w:szCs w:val="28"/>
        </w:rPr>
        <w:t>REJECTION BY THE WORLD</w:t>
      </w:r>
    </w:p>
    <w:p w:rsidR="00662239" w:rsidRPr="001624AA" w:rsidRDefault="00662239" w:rsidP="0016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AA">
        <w:rPr>
          <w:rFonts w:ascii="Times New Roman" w:hAnsi="Times New Roman" w:cs="Times New Roman"/>
          <w:b/>
          <w:sz w:val="28"/>
          <w:szCs w:val="28"/>
        </w:rPr>
        <w:t>Romans 8:28</w:t>
      </w:r>
      <w:r w:rsidRPr="001624AA">
        <w:rPr>
          <w:rFonts w:ascii="Times New Roman" w:hAnsi="Times New Roman" w:cs="Times New Roman"/>
          <w:sz w:val="28"/>
          <w:szCs w:val="28"/>
        </w:rPr>
        <w:t xml:space="preserve">  And we know that all things work together for good to them that love God, to them who are the called according to </w:t>
      </w:r>
      <w:r w:rsidRPr="001624AA">
        <w:rPr>
          <w:rFonts w:ascii="Times New Roman" w:hAnsi="Times New Roman" w:cs="Times New Roman"/>
          <w:i/>
          <w:iCs/>
          <w:sz w:val="28"/>
          <w:szCs w:val="28"/>
        </w:rPr>
        <w:t>his</w:t>
      </w:r>
      <w:r w:rsidRPr="001624AA">
        <w:rPr>
          <w:rFonts w:ascii="Times New Roman" w:hAnsi="Times New Roman" w:cs="Times New Roman"/>
          <w:sz w:val="28"/>
          <w:szCs w:val="28"/>
        </w:rPr>
        <w:t xml:space="preserve"> purpose.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sz w:val="28"/>
          <w:szCs w:val="28"/>
        </w:rPr>
        <w:t>Romans 8:31</w:t>
      </w:r>
      <w:r w:rsidRPr="00662239">
        <w:rPr>
          <w:rFonts w:ascii="Times New Roman" w:hAnsi="Times New Roman" w:cs="Times New Roman"/>
          <w:sz w:val="28"/>
          <w:szCs w:val="28"/>
        </w:rPr>
        <w:t xml:space="preserve">  What shall we then say to these things? If God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be</w:t>
      </w:r>
      <w:r w:rsidRPr="00662239">
        <w:rPr>
          <w:rFonts w:ascii="Times New Roman" w:hAnsi="Times New Roman" w:cs="Times New Roman"/>
          <w:sz w:val="28"/>
          <w:szCs w:val="28"/>
        </w:rPr>
        <w:t xml:space="preserve"> for us, who </w:t>
      </w:r>
      <w:r w:rsidRPr="00662239">
        <w:rPr>
          <w:rFonts w:ascii="Times New Roman" w:hAnsi="Times New Roman" w:cs="Times New Roman"/>
          <w:i/>
          <w:iCs/>
          <w:sz w:val="28"/>
          <w:szCs w:val="28"/>
        </w:rPr>
        <w:t>can be</w:t>
      </w:r>
      <w:r w:rsidRPr="00662239">
        <w:rPr>
          <w:rFonts w:ascii="Times New Roman" w:hAnsi="Times New Roman" w:cs="Times New Roman"/>
          <w:sz w:val="28"/>
          <w:szCs w:val="28"/>
        </w:rPr>
        <w:t xml:space="preserve"> against us?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sz w:val="28"/>
          <w:szCs w:val="28"/>
        </w:rPr>
        <w:t>Romans 8:38</w:t>
      </w:r>
      <w:r w:rsidRPr="00662239">
        <w:rPr>
          <w:rFonts w:ascii="Times New Roman" w:hAnsi="Times New Roman" w:cs="Times New Roman"/>
          <w:sz w:val="28"/>
          <w:szCs w:val="28"/>
        </w:rPr>
        <w:t xml:space="preserve">  For I am persuaded, that neither death, nor life, nor angels, nor principalities, nor powers, nor things present, nor things to come, </w:t>
      </w:r>
    </w:p>
    <w:p w:rsidR="00662239" w:rsidRPr="00662239" w:rsidRDefault="00662239" w:rsidP="001624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2239">
        <w:rPr>
          <w:rFonts w:ascii="Times New Roman" w:hAnsi="Times New Roman" w:cs="Times New Roman"/>
          <w:b/>
          <w:sz w:val="28"/>
          <w:szCs w:val="28"/>
        </w:rPr>
        <w:t>Romans 8:39</w:t>
      </w:r>
      <w:r w:rsidRPr="00662239">
        <w:rPr>
          <w:rFonts w:ascii="Times New Roman" w:hAnsi="Times New Roman" w:cs="Times New Roman"/>
          <w:sz w:val="28"/>
          <w:szCs w:val="28"/>
        </w:rPr>
        <w:t xml:space="preserve">  Nor height, nor depth, nor any other creature, shall be able to separate us from the love of God, which is in Christ Jesus our Lord. </w:t>
      </w:r>
    </w:p>
    <w:p w:rsidR="00662239" w:rsidRDefault="00662239"/>
    <w:sectPr w:rsidR="00662239" w:rsidSect="000607DB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36C"/>
    <w:multiLevelType w:val="multilevel"/>
    <w:tmpl w:val="0409001D"/>
    <w:styleLink w:val="SquareBullet"/>
    <w:lvl w:ilvl="0">
      <w:start w:val="1"/>
      <w:numFmt w:val="bullet"/>
      <w:lvlText w:val="#"/>
      <w:lvlJc w:val="left"/>
      <w:pPr>
        <w:ind w:left="360" w:hanging="360"/>
      </w:pPr>
      <w:rPr>
        <w:rFonts w:ascii="WP TypographicSymbols" w:hAnsi="WP TypographicSymbol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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734D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CDE4F6A"/>
    <w:multiLevelType w:val="multilevel"/>
    <w:tmpl w:val="04090021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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722D2"/>
    <w:rsid w:val="000607DB"/>
    <w:rsid w:val="0008003F"/>
    <w:rsid w:val="00095127"/>
    <w:rsid w:val="001624AA"/>
    <w:rsid w:val="002B77A3"/>
    <w:rsid w:val="004722D2"/>
    <w:rsid w:val="00526873"/>
    <w:rsid w:val="00662239"/>
    <w:rsid w:val="006C0063"/>
    <w:rsid w:val="0079663E"/>
    <w:rsid w:val="00931001"/>
    <w:rsid w:val="00982F8B"/>
    <w:rsid w:val="00A36E3A"/>
    <w:rsid w:val="00CB2B75"/>
    <w:rsid w:val="00D26023"/>
    <w:rsid w:val="00F0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B2B75"/>
    <w:pPr>
      <w:numPr>
        <w:numId w:val="1"/>
      </w:numPr>
    </w:pPr>
  </w:style>
  <w:style w:type="numbering" w:customStyle="1" w:styleId="SquareBullet">
    <w:name w:val="SquareBullet"/>
    <w:uiPriority w:val="99"/>
    <w:rsid w:val="0079663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62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2020-07-12T01:03:00Z</dcterms:created>
  <dcterms:modified xsi:type="dcterms:W3CDTF">2020-07-12T01:03:00Z</dcterms:modified>
</cp:coreProperties>
</file>